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8A" w:rsidRPr="00385916" w:rsidRDefault="00385916" w:rsidP="00385916">
      <w:pPr>
        <w:pStyle w:val="NoSpacing"/>
        <w:jc w:val="center"/>
        <w:rPr>
          <w:rFonts w:ascii="Kristen ITC" w:hAnsi="Kristen ITC"/>
          <w:b/>
          <w:sz w:val="28"/>
          <w:szCs w:val="28"/>
          <w:lang w:val="fr-CA"/>
        </w:rPr>
      </w:pPr>
      <w:r w:rsidRPr="00385916">
        <w:rPr>
          <w:rFonts w:ascii="Kristen ITC" w:hAnsi="Kristen ITC"/>
          <w:b/>
          <w:sz w:val="28"/>
          <w:szCs w:val="28"/>
          <w:lang w:val="fr-CA"/>
        </w:rPr>
        <w:t>Reproduction et division cellulaire – pages 159 – 161</w:t>
      </w:r>
    </w:p>
    <w:p w:rsidR="00385916" w:rsidRDefault="00385916" w:rsidP="00385916">
      <w:pPr>
        <w:pStyle w:val="NoSpacing"/>
        <w:rPr>
          <w:rFonts w:ascii="Kristen ITC" w:hAnsi="Kristen ITC"/>
          <w:sz w:val="28"/>
          <w:szCs w:val="28"/>
          <w:lang w:val="fr-CA"/>
        </w:rPr>
      </w:pPr>
    </w:p>
    <w:p w:rsidR="00385916" w:rsidRDefault="00385916" w:rsidP="00385916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Qu’est-ce que la division cellulaire? (1)</w:t>
      </w:r>
    </w:p>
    <w:p w:rsidR="00385916" w:rsidRDefault="00385916" w:rsidP="00385916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Quels sont les deux types de reproduction? (2)</w:t>
      </w:r>
    </w:p>
    <w:p w:rsidR="00385916" w:rsidRDefault="00385916" w:rsidP="00385916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Qu’est-ce que la reproduction asexuée?  Donne un exemple de quelque chose qui se reproduit asexuellement.  (2)</w:t>
      </w:r>
    </w:p>
    <w:p w:rsidR="00385916" w:rsidRDefault="00385916" w:rsidP="00385916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Qu’est-ce que la reproduction sexuée?  Donne un exemple de quelque chose qui se reproduit sexuellement.  (2)</w:t>
      </w:r>
    </w:p>
    <w:p w:rsidR="00385916" w:rsidRDefault="00385916" w:rsidP="00385916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Qu’est-ce qu’un zygote? (1)</w:t>
      </w:r>
    </w:p>
    <w:p w:rsidR="00385916" w:rsidRDefault="00385916" w:rsidP="00385916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Donne un exemple d’un organisme qui se reproduit des deux façons.  (1)</w:t>
      </w:r>
    </w:p>
    <w:p w:rsidR="00385916" w:rsidRDefault="00385916" w:rsidP="00385916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Quels sont les cinq types de reproduction asexuée.  Décris-les brièvement.  (5)</w:t>
      </w:r>
    </w:p>
    <w:p w:rsidR="00385916" w:rsidRDefault="00385916" w:rsidP="00385916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Pourquoi le matériel génétique d’une cellule doit-il être doublé avant la division cellulaire?  (1)</w:t>
      </w:r>
    </w:p>
    <w:p w:rsidR="00385916" w:rsidRDefault="00385916" w:rsidP="00385916">
      <w:pPr>
        <w:pStyle w:val="NoSpacing"/>
        <w:ind w:left="360"/>
        <w:rPr>
          <w:rFonts w:ascii="Kristen ITC" w:hAnsi="Kristen ITC"/>
          <w:sz w:val="28"/>
          <w:szCs w:val="28"/>
          <w:lang w:val="fr-CA"/>
        </w:rPr>
      </w:pPr>
    </w:p>
    <w:p w:rsidR="00385916" w:rsidRDefault="00385916" w:rsidP="00385916">
      <w:pPr>
        <w:pStyle w:val="NoSpacing"/>
        <w:ind w:left="360"/>
        <w:rPr>
          <w:rFonts w:ascii="Kristen ITC" w:hAnsi="Kristen ITC"/>
          <w:sz w:val="28"/>
          <w:szCs w:val="28"/>
          <w:lang w:val="fr-CA"/>
        </w:rPr>
      </w:pPr>
    </w:p>
    <w:p w:rsidR="00385916" w:rsidRDefault="00385916" w:rsidP="00385916">
      <w:pPr>
        <w:pStyle w:val="NoSpacing"/>
        <w:ind w:left="360"/>
        <w:rPr>
          <w:rFonts w:ascii="Kristen ITC" w:hAnsi="Kristen ITC"/>
          <w:sz w:val="28"/>
          <w:szCs w:val="28"/>
          <w:lang w:val="fr-CA"/>
        </w:rPr>
      </w:pPr>
    </w:p>
    <w:p w:rsidR="00385916" w:rsidRDefault="00385916" w:rsidP="00385916">
      <w:pPr>
        <w:pStyle w:val="NoSpacing"/>
        <w:ind w:left="360"/>
        <w:rPr>
          <w:rFonts w:ascii="Kristen ITC" w:hAnsi="Kristen ITC"/>
          <w:sz w:val="28"/>
          <w:szCs w:val="28"/>
          <w:lang w:val="fr-CA"/>
        </w:rPr>
      </w:pPr>
    </w:p>
    <w:p w:rsidR="00385916" w:rsidRPr="00385916" w:rsidRDefault="00385916" w:rsidP="00385916">
      <w:pPr>
        <w:pStyle w:val="NoSpacing"/>
        <w:jc w:val="center"/>
        <w:rPr>
          <w:rFonts w:ascii="Kristen ITC" w:hAnsi="Kristen ITC"/>
          <w:b/>
          <w:sz w:val="28"/>
          <w:szCs w:val="28"/>
          <w:lang w:val="fr-CA"/>
        </w:rPr>
      </w:pPr>
      <w:r w:rsidRPr="00385916">
        <w:rPr>
          <w:rFonts w:ascii="Kristen ITC" w:hAnsi="Kristen ITC"/>
          <w:b/>
          <w:sz w:val="28"/>
          <w:szCs w:val="28"/>
          <w:lang w:val="fr-CA"/>
        </w:rPr>
        <w:t>Reproduction et division cellulaire – pages 159 – 161</w:t>
      </w:r>
    </w:p>
    <w:p w:rsidR="00385916" w:rsidRDefault="00385916" w:rsidP="00385916">
      <w:pPr>
        <w:pStyle w:val="NoSpacing"/>
        <w:rPr>
          <w:rFonts w:ascii="Kristen ITC" w:hAnsi="Kristen ITC"/>
          <w:sz w:val="28"/>
          <w:szCs w:val="28"/>
          <w:lang w:val="fr-CA"/>
        </w:rPr>
      </w:pPr>
    </w:p>
    <w:p w:rsidR="00385916" w:rsidRDefault="00385916" w:rsidP="00385916">
      <w:pPr>
        <w:pStyle w:val="NoSpacing"/>
        <w:numPr>
          <w:ilvl w:val="0"/>
          <w:numId w:val="2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Qu’est-ce que la division cellulaire? (1)</w:t>
      </w:r>
    </w:p>
    <w:p w:rsidR="00385916" w:rsidRDefault="00385916" w:rsidP="00385916">
      <w:pPr>
        <w:pStyle w:val="NoSpacing"/>
        <w:numPr>
          <w:ilvl w:val="0"/>
          <w:numId w:val="2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Quels sont les deux types de reproduction? (2)</w:t>
      </w:r>
    </w:p>
    <w:p w:rsidR="00385916" w:rsidRDefault="00385916" w:rsidP="00385916">
      <w:pPr>
        <w:pStyle w:val="NoSpacing"/>
        <w:numPr>
          <w:ilvl w:val="0"/>
          <w:numId w:val="2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Qu’est-ce que la reproduction asexuée?  Donne un exemple de quelque chose qui se reproduit asexuellement.  (2)</w:t>
      </w:r>
    </w:p>
    <w:p w:rsidR="00385916" w:rsidRDefault="00385916" w:rsidP="00385916">
      <w:pPr>
        <w:pStyle w:val="NoSpacing"/>
        <w:numPr>
          <w:ilvl w:val="0"/>
          <w:numId w:val="2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Qu’est-ce que la reproduction sexuée?  Donne un exemple de quelque chose qui se reproduit sexuellement.  (2)</w:t>
      </w:r>
    </w:p>
    <w:p w:rsidR="00385916" w:rsidRDefault="00385916" w:rsidP="00385916">
      <w:pPr>
        <w:pStyle w:val="NoSpacing"/>
        <w:numPr>
          <w:ilvl w:val="0"/>
          <w:numId w:val="2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Qu’est-ce qu’un zygote? (1)</w:t>
      </w:r>
    </w:p>
    <w:p w:rsidR="00385916" w:rsidRDefault="00385916" w:rsidP="00385916">
      <w:pPr>
        <w:pStyle w:val="NoSpacing"/>
        <w:numPr>
          <w:ilvl w:val="0"/>
          <w:numId w:val="2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Donne un exemple d’un organisme qui se reproduit des deux façons.  (1)</w:t>
      </w:r>
    </w:p>
    <w:p w:rsidR="00385916" w:rsidRDefault="00385916" w:rsidP="00385916">
      <w:pPr>
        <w:pStyle w:val="NoSpacing"/>
        <w:numPr>
          <w:ilvl w:val="0"/>
          <w:numId w:val="2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Quels sont les cinq types de reproduction asexuée.  Décris-les brièvement.  (5)</w:t>
      </w:r>
    </w:p>
    <w:p w:rsidR="00385916" w:rsidRPr="00221297" w:rsidRDefault="00385916" w:rsidP="00221297">
      <w:pPr>
        <w:pStyle w:val="NoSpacing"/>
        <w:numPr>
          <w:ilvl w:val="0"/>
          <w:numId w:val="2"/>
        </w:numPr>
        <w:rPr>
          <w:rFonts w:ascii="Kristen ITC" w:hAnsi="Kristen ITC"/>
          <w:sz w:val="28"/>
          <w:szCs w:val="28"/>
          <w:lang w:val="fr-CA"/>
        </w:rPr>
      </w:pPr>
      <w:r>
        <w:rPr>
          <w:rFonts w:ascii="Kristen ITC" w:hAnsi="Kristen ITC"/>
          <w:sz w:val="28"/>
          <w:szCs w:val="28"/>
          <w:lang w:val="fr-CA"/>
        </w:rPr>
        <w:t>Pourquoi le matériel génétique d’une cellule doit-il être doublé avant la division cellulaire?  (1)</w:t>
      </w:r>
      <w:bookmarkStart w:id="0" w:name="_GoBack"/>
      <w:bookmarkEnd w:id="0"/>
    </w:p>
    <w:sectPr w:rsidR="00385916" w:rsidRPr="00221297" w:rsidSect="00FA3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234A"/>
    <w:multiLevelType w:val="hybridMultilevel"/>
    <w:tmpl w:val="2E24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35F37"/>
    <w:multiLevelType w:val="hybridMultilevel"/>
    <w:tmpl w:val="2E24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5916"/>
    <w:rsid w:val="00221297"/>
    <w:rsid w:val="00385916"/>
    <w:rsid w:val="0084720D"/>
    <w:rsid w:val="00F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5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DT16</cp:lastModifiedBy>
  <cp:revision>3</cp:revision>
  <cp:lastPrinted>2013-03-11T11:11:00Z</cp:lastPrinted>
  <dcterms:created xsi:type="dcterms:W3CDTF">2011-10-03T17:03:00Z</dcterms:created>
  <dcterms:modified xsi:type="dcterms:W3CDTF">2013-03-11T11:24:00Z</dcterms:modified>
</cp:coreProperties>
</file>